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69" w:rsidRPr="00FA24D0" w:rsidRDefault="00FA24D0" w:rsidP="00FA24D0">
      <w:hyperlink r:id="rId4" w:history="1">
        <w:r>
          <w:rPr>
            <w:rStyle w:val="a4"/>
            <w:rFonts w:ascii="Arial" w:hAnsi="Arial" w:cs="Arial"/>
            <w:color w:val="3B8DBD"/>
            <w:sz w:val="16"/>
            <w:szCs w:val="16"/>
            <w:bdr w:val="none" w:sz="0" w:space="0" w:color="auto" w:frame="1"/>
            <w:shd w:val="clear" w:color="auto" w:fill="FFFFFF"/>
          </w:rPr>
          <w:t>http://publication.pravo.gov.ru/Document/View/0001202007310018</w:t>
        </w:r>
      </w:hyperlink>
    </w:p>
    <w:sectPr w:rsidR="002B0969" w:rsidRPr="00FA24D0" w:rsidSect="002B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D60B2"/>
    <w:rsid w:val="00144391"/>
    <w:rsid w:val="002B0969"/>
    <w:rsid w:val="00DD60B2"/>
    <w:rsid w:val="00FA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DD60B2"/>
  </w:style>
  <w:style w:type="character" w:customStyle="1" w:styleId="published">
    <w:name w:val="published"/>
    <w:basedOn w:val="a0"/>
    <w:rsid w:val="00DD60B2"/>
  </w:style>
  <w:style w:type="character" w:customStyle="1" w:styleId="hits">
    <w:name w:val="hits"/>
    <w:basedOn w:val="a0"/>
    <w:rsid w:val="00DD60B2"/>
  </w:style>
  <w:style w:type="paragraph" w:styleId="a3">
    <w:name w:val="Normal (Web)"/>
    <w:basedOn w:val="a"/>
    <w:uiPriority w:val="99"/>
    <w:semiHidden/>
    <w:unhideWhenUsed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4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00731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2023-08-28T08:00:00Z</dcterms:created>
  <dcterms:modified xsi:type="dcterms:W3CDTF">2023-08-28T08:12:00Z</dcterms:modified>
</cp:coreProperties>
</file>